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13567" w14:textId="7D9EE74B" w:rsidR="007F59A9" w:rsidRPr="00577502" w:rsidRDefault="001E1D1F" w:rsidP="007F59A9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b/>
          <w:bCs/>
          <w:color w:val="000000"/>
          <w:kern w:val="3"/>
          <w:sz w:val="24"/>
          <w:szCs w:val="24"/>
        </w:rPr>
      </w:pPr>
      <w:r w:rsidRPr="00577502">
        <w:rPr>
          <w:b/>
          <w:bCs/>
          <w:color w:val="000000"/>
          <w:kern w:val="3"/>
          <w:sz w:val="24"/>
          <w:szCs w:val="24"/>
        </w:rPr>
        <w:t>1</w:t>
      </w:r>
      <w:r w:rsidR="007F59A9" w:rsidRPr="00577502">
        <w:rPr>
          <w:b/>
          <w:bCs/>
          <w:color w:val="000000"/>
          <w:kern w:val="3"/>
          <w:sz w:val="24"/>
          <w:szCs w:val="24"/>
        </w:rPr>
        <w:t>. Przedmiot zamówienia</w:t>
      </w:r>
    </w:p>
    <w:p w14:paraId="611A68B0" w14:textId="454FA234" w:rsidR="007F59A9" w:rsidRPr="00577502" w:rsidRDefault="007F59A9" w:rsidP="007F59A9">
      <w:pPr>
        <w:suppressAutoHyphens/>
        <w:autoSpaceDN w:val="0"/>
        <w:spacing w:after="120" w:line="276" w:lineRule="auto"/>
        <w:jc w:val="both"/>
        <w:textAlignment w:val="baseline"/>
        <w:rPr>
          <w:kern w:val="3"/>
          <w:sz w:val="24"/>
          <w:szCs w:val="24"/>
        </w:rPr>
      </w:pPr>
      <w:r w:rsidRPr="00577502">
        <w:rPr>
          <w:kern w:val="3"/>
          <w:sz w:val="24"/>
          <w:szCs w:val="24"/>
        </w:rPr>
        <w:t xml:space="preserve">Przedmiotem zamówienia jest </w:t>
      </w:r>
      <w:r w:rsidR="00C605CD" w:rsidRPr="00577502">
        <w:rPr>
          <w:b/>
          <w:bCs/>
          <w:i/>
          <w:iCs/>
          <w:kern w:val="3"/>
          <w:sz w:val="24"/>
          <w:szCs w:val="24"/>
        </w:rPr>
        <w:t>organizacja szkolenia metodycznego</w:t>
      </w:r>
      <w:r w:rsidRPr="00577502">
        <w:rPr>
          <w:b/>
          <w:bCs/>
          <w:i/>
          <w:iCs/>
          <w:kern w:val="3"/>
          <w:sz w:val="24"/>
          <w:szCs w:val="24"/>
        </w:rPr>
        <w:t xml:space="preserve"> </w:t>
      </w:r>
      <w:r w:rsidRPr="00577502">
        <w:rPr>
          <w:kern w:val="3"/>
          <w:sz w:val="24"/>
          <w:szCs w:val="24"/>
        </w:rPr>
        <w:t>w ramach projektu „</w:t>
      </w:r>
      <w:r w:rsidRPr="00577502">
        <w:rPr>
          <w:b/>
          <w:sz w:val="24"/>
          <w:szCs w:val="24"/>
        </w:rPr>
        <w:t>Wsparcie kompetencji uczniów i nauczycieli w Powiecie Bydgoskim</w:t>
      </w:r>
      <w:r w:rsidRPr="00577502">
        <w:rPr>
          <w:kern w:val="3"/>
          <w:sz w:val="24"/>
          <w:szCs w:val="24"/>
        </w:rPr>
        <w:t>”.</w:t>
      </w:r>
    </w:p>
    <w:p w14:paraId="4D2F1196" w14:textId="585F68E7" w:rsidR="007F59A9" w:rsidRPr="00577502" w:rsidRDefault="001E1D1F" w:rsidP="007F59A9">
      <w:pPr>
        <w:suppressAutoHyphens/>
        <w:autoSpaceDN w:val="0"/>
        <w:spacing w:after="120" w:line="276" w:lineRule="auto"/>
        <w:jc w:val="both"/>
        <w:textAlignment w:val="baseline"/>
        <w:rPr>
          <w:kern w:val="3"/>
          <w:sz w:val="24"/>
          <w:szCs w:val="24"/>
        </w:rPr>
      </w:pPr>
      <w:r w:rsidRPr="00577502">
        <w:rPr>
          <w:b/>
          <w:bCs/>
          <w:kern w:val="3"/>
          <w:sz w:val="24"/>
          <w:szCs w:val="24"/>
        </w:rPr>
        <w:t>2</w:t>
      </w:r>
      <w:r w:rsidR="007F59A9" w:rsidRPr="00577502">
        <w:rPr>
          <w:b/>
          <w:bCs/>
          <w:kern w:val="3"/>
          <w:sz w:val="24"/>
          <w:szCs w:val="24"/>
        </w:rPr>
        <w:t>. Opis przedmiotu zamówienia</w:t>
      </w:r>
      <w:r w:rsidR="007F59A9" w:rsidRPr="00577502">
        <w:rPr>
          <w:kern w:val="3"/>
          <w:sz w:val="24"/>
          <w:szCs w:val="24"/>
        </w:rPr>
        <w:t xml:space="preserve"> </w:t>
      </w:r>
    </w:p>
    <w:p w14:paraId="21C285AE" w14:textId="608EE259" w:rsidR="007F59A9" w:rsidRPr="00577502" w:rsidRDefault="007F59A9" w:rsidP="00577502">
      <w:pPr>
        <w:suppressAutoHyphens/>
        <w:autoSpaceDN w:val="0"/>
        <w:spacing w:after="120" w:line="276" w:lineRule="auto"/>
        <w:jc w:val="both"/>
        <w:textAlignment w:val="baseline"/>
        <w:rPr>
          <w:sz w:val="24"/>
          <w:szCs w:val="24"/>
        </w:rPr>
      </w:pPr>
      <w:r w:rsidRPr="00577502">
        <w:rPr>
          <w:sz w:val="24"/>
          <w:szCs w:val="24"/>
        </w:rPr>
        <w:t xml:space="preserve">Zadanie polega na organizacji </w:t>
      </w:r>
      <w:bookmarkStart w:id="0" w:name="_GoBack"/>
      <w:bookmarkEnd w:id="0"/>
      <w:r w:rsidR="00C605CD" w:rsidRPr="00577502">
        <w:rPr>
          <w:b/>
          <w:bCs/>
          <w:i/>
          <w:iCs/>
          <w:kern w:val="3"/>
          <w:sz w:val="24"/>
          <w:szCs w:val="24"/>
        </w:rPr>
        <w:t xml:space="preserve">szkolenia metodycznego </w:t>
      </w:r>
      <w:r w:rsidRPr="00577502">
        <w:rPr>
          <w:sz w:val="24"/>
          <w:szCs w:val="24"/>
        </w:rPr>
        <w:t xml:space="preserve">dla 8 </w:t>
      </w:r>
      <w:r w:rsidR="00C605CD" w:rsidRPr="00577502">
        <w:rPr>
          <w:sz w:val="24"/>
          <w:szCs w:val="24"/>
        </w:rPr>
        <w:t>nauczycieli</w:t>
      </w:r>
      <w:r w:rsidRPr="00577502">
        <w:rPr>
          <w:sz w:val="24"/>
          <w:szCs w:val="24"/>
        </w:rPr>
        <w:t xml:space="preserve"> Liceum Ogólnokształcącego w Koronowie. Oferent musi zapewnić kompleksową organizację pobytu w skład którego wchodzi usługa transportowa, hotelarska, wyżywienie i przeprowadzenie zajęć edukacyjnych zgodnie z planem wyjazdu. </w:t>
      </w:r>
    </w:p>
    <w:p w14:paraId="46D84DC5" w14:textId="07FA9770" w:rsidR="00577502" w:rsidRPr="00577502" w:rsidRDefault="007F59A9" w:rsidP="00577502">
      <w:pPr>
        <w:suppressAutoHyphens/>
        <w:autoSpaceDN w:val="0"/>
        <w:spacing w:after="120" w:line="276" w:lineRule="auto"/>
        <w:jc w:val="both"/>
        <w:textAlignment w:val="baseline"/>
        <w:rPr>
          <w:sz w:val="24"/>
          <w:szCs w:val="24"/>
        </w:rPr>
      </w:pPr>
      <w:r w:rsidRPr="00577502">
        <w:rPr>
          <w:sz w:val="24"/>
          <w:szCs w:val="24"/>
        </w:rPr>
        <w:t xml:space="preserve">- Termin:  </w:t>
      </w:r>
      <w:r w:rsidR="00577502" w:rsidRPr="00577502">
        <w:rPr>
          <w:sz w:val="24"/>
          <w:szCs w:val="24"/>
        </w:rPr>
        <w:t>25.04.2026-02.05.2026r.</w:t>
      </w:r>
    </w:p>
    <w:p w14:paraId="1466D746" w14:textId="483F1455" w:rsidR="007F59A9" w:rsidRPr="00577502" w:rsidRDefault="007F59A9" w:rsidP="00577502">
      <w:pPr>
        <w:suppressAutoHyphens/>
        <w:autoSpaceDN w:val="0"/>
        <w:spacing w:after="120" w:line="276" w:lineRule="auto"/>
        <w:jc w:val="both"/>
        <w:textAlignment w:val="baseline"/>
        <w:rPr>
          <w:sz w:val="24"/>
          <w:szCs w:val="24"/>
        </w:rPr>
      </w:pPr>
      <w:r w:rsidRPr="00577502">
        <w:rPr>
          <w:sz w:val="24"/>
          <w:szCs w:val="24"/>
        </w:rPr>
        <w:t xml:space="preserve">- miejsce: </w:t>
      </w:r>
      <w:r w:rsidR="00C605CD" w:rsidRPr="00577502">
        <w:rPr>
          <w:sz w:val="24"/>
          <w:szCs w:val="24"/>
        </w:rPr>
        <w:t>Lizbona, Portugalia</w:t>
      </w:r>
    </w:p>
    <w:p w14:paraId="485D5605" w14:textId="77777777" w:rsidR="007F59A9" w:rsidRPr="00577502" w:rsidRDefault="007F59A9" w:rsidP="00577502">
      <w:pPr>
        <w:suppressAutoHyphens/>
        <w:autoSpaceDN w:val="0"/>
        <w:spacing w:after="120" w:line="276" w:lineRule="auto"/>
        <w:jc w:val="both"/>
        <w:textAlignment w:val="baseline"/>
        <w:rPr>
          <w:sz w:val="24"/>
          <w:szCs w:val="24"/>
        </w:rPr>
      </w:pPr>
      <w:r w:rsidRPr="00577502">
        <w:rPr>
          <w:b/>
          <w:sz w:val="24"/>
          <w:szCs w:val="24"/>
        </w:rPr>
        <w:t xml:space="preserve">- usługa transportowa: </w:t>
      </w:r>
    </w:p>
    <w:p w14:paraId="3FB9E37F" w14:textId="7455AAF7" w:rsidR="007F59A9" w:rsidRPr="00577502" w:rsidRDefault="007F59A9" w:rsidP="00577502">
      <w:pPr>
        <w:pStyle w:val="NormalnyWeb"/>
        <w:shd w:val="clear" w:color="auto" w:fill="FFFFFF"/>
        <w:spacing w:line="276" w:lineRule="auto"/>
      </w:pPr>
      <w:r w:rsidRPr="00577502">
        <w:rPr>
          <w:color w:val="000000"/>
        </w:rPr>
        <w:t>- organizator zapewni dojazd z Koronowa/na lotnisko w Polsce (Bydgoszcz, Gdańsk, Poznań</w:t>
      </w:r>
      <w:r w:rsidR="00C605CD" w:rsidRPr="00577502">
        <w:rPr>
          <w:color w:val="000000"/>
        </w:rPr>
        <w:t>/Modlin</w:t>
      </w:r>
      <w:r w:rsidRPr="00577502">
        <w:rPr>
          <w:color w:val="000000"/>
        </w:rPr>
        <w:t>)</w:t>
      </w:r>
      <w:r w:rsidR="00F61248" w:rsidRPr="00577502">
        <w:rPr>
          <w:color w:val="000000"/>
        </w:rPr>
        <w:t>;</w:t>
      </w:r>
    </w:p>
    <w:p w14:paraId="59594545" w14:textId="58784F5E" w:rsidR="007F59A9" w:rsidRPr="00577502" w:rsidRDefault="007F59A9" w:rsidP="00577502">
      <w:pPr>
        <w:pStyle w:val="NormalnyWeb"/>
        <w:shd w:val="clear" w:color="auto" w:fill="FFFFFF"/>
        <w:spacing w:line="276" w:lineRule="auto"/>
      </w:pPr>
      <w:r w:rsidRPr="00577502">
        <w:t xml:space="preserve">- organizator zapewni dojazd do hotelu z/na lotnisko w </w:t>
      </w:r>
      <w:r w:rsidR="00C605CD" w:rsidRPr="00577502">
        <w:t>Lizbonie</w:t>
      </w:r>
      <w:r w:rsidRPr="00577502">
        <w:t xml:space="preserve"> wynajętym </w:t>
      </w:r>
      <w:proofErr w:type="spellStart"/>
      <w:r w:rsidRPr="00577502">
        <w:t>busem</w:t>
      </w:r>
      <w:proofErr w:type="spellEnd"/>
      <w:r w:rsidR="00F61248" w:rsidRPr="00577502">
        <w:t>;</w:t>
      </w:r>
    </w:p>
    <w:p w14:paraId="50C34281" w14:textId="15CA617D" w:rsidR="007F59A9" w:rsidRPr="00577502" w:rsidRDefault="007F59A9" w:rsidP="00577502">
      <w:pPr>
        <w:pStyle w:val="NormalnyWeb"/>
        <w:shd w:val="clear" w:color="auto" w:fill="FFFFFF"/>
        <w:spacing w:line="276" w:lineRule="auto"/>
        <w:rPr>
          <w:color w:val="000000"/>
          <w:shd w:val="clear" w:color="auto" w:fill="FFFFFF"/>
        </w:rPr>
      </w:pPr>
      <w:r w:rsidRPr="00577502">
        <w:rPr>
          <w:shd w:val="clear" w:color="auto" w:fill="FFFFFF"/>
        </w:rPr>
        <w:t xml:space="preserve">- wylot w </w:t>
      </w:r>
      <w:r w:rsidR="00C5079D" w:rsidRPr="00577502">
        <w:rPr>
          <w:shd w:val="clear" w:color="auto" w:fill="FFFFFF"/>
        </w:rPr>
        <w:t>25.04</w:t>
      </w:r>
      <w:r w:rsidR="00577502" w:rsidRPr="00577502">
        <w:rPr>
          <w:shd w:val="clear" w:color="auto" w:fill="FFFFFF"/>
        </w:rPr>
        <w:t>.2026r.</w:t>
      </w:r>
      <w:r w:rsidR="00C5079D" w:rsidRPr="00577502">
        <w:rPr>
          <w:shd w:val="clear" w:color="auto" w:fill="FFFFFF"/>
        </w:rPr>
        <w:t>-02.5</w:t>
      </w:r>
      <w:r w:rsidRPr="00577502">
        <w:rPr>
          <w:shd w:val="clear" w:color="auto" w:fill="FFFFFF"/>
        </w:rPr>
        <w:t>.2026</w:t>
      </w:r>
      <w:r w:rsidR="00577502" w:rsidRPr="00577502">
        <w:rPr>
          <w:shd w:val="clear" w:color="auto" w:fill="FFFFFF"/>
        </w:rPr>
        <w:t>r.</w:t>
      </w:r>
      <w:r w:rsidRPr="00577502">
        <w:rPr>
          <w:shd w:val="clear" w:color="auto" w:fill="FFFFFF"/>
        </w:rPr>
        <w:t xml:space="preserve"> z bagażem podręcznym oraz rejestrowanym </w:t>
      </w:r>
      <w:r w:rsidRPr="00577502">
        <w:rPr>
          <w:color w:val="000000"/>
          <w:shd w:val="clear" w:color="auto" w:fill="FFFFFF"/>
        </w:rPr>
        <w:t>20 kg</w:t>
      </w:r>
      <w:r w:rsidR="00F61248" w:rsidRPr="00577502">
        <w:rPr>
          <w:color w:val="000000"/>
          <w:shd w:val="clear" w:color="auto" w:fill="FFFFFF"/>
        </w:rPr>
        <w:t>;</w:t>
      </w:r>
    </w:p>
    <w:p w14:paraId="6DDB31EA" w14:textId="77777777" w:rsidR="007F59A9" w:rsidRPr="00577502" w:rsidRDefault="007F59A9" w:rsidP="00577502">
      <w:pPr>
        <w:pStyle w:val="NormalnyWeb"/>
        <w:shd w:val="clear" w:color="auto" w:fill="FFFFFF"/>
        <w:spacing w:line="276" w:lineRule="auto"/>
        <w:rPr>
          <w:color w:val="000000"/>
          <w:shd w:val="clear" w:color="auto" w:fill="FFFFFF"/>
        </w:rPr>
      </w:pPr>
      <w:r w:rsidRPr="00577502">
        <w:rPr>
          <w:color w:val="000000"/>
          <w:shd w:val="clear" w:color="auto" w:fill="FFFFFF"/>
        </w:rPr>
        <w:t>- podczas trwania wyjazdu organizator wyjazdu zapewni całodniowe bilety na przejazdy komunikacją lokalną</w:t>
      </w:r>
      <w:r w:rsidR="00F61248" w:rsidRPr="00577502">
        <w:rPr>
          <w:color w:val="000000"/>
          <w:shd w:val="clear" w:color="auto" w:fill="FFFFFF"/>
        </w:rPr>
        <w:t>;</w:t>
      </w:r>
      <w:r w:rsidRPr="00577502">
        <w:rPr>
          <w:color w:val="000000"/>
          <w:shd w:val="clear" w:color="auto" w:fill="FFFFFF"/>
        </w:rPr>
        <w:t xml:space="preserve"> </w:t>
      </w:r>
    </w:p>
    <w:p w14:paraId="0D16E329" w14:textId="77777777" w:rsidR="007F59A9" w:rsidRPr="00577502" w:rsidRDefault="007F59A9" w:rsidP="00577502">
      <w:pPr>
        <w:pStyle w:val="NormalnyWeb"/>
        <w:shd w:val="clear" w:color="auto" w:fill="FFFFFF"/>
        <w:spacing w:line="276" w:lineRule="auto"/>
        <w:rPr>
          <w:color w:val="000000"/>
          <w:shd w:val="clear" w:color="auto" w:fill="FFFFFF"/>
        </w:rPr>
      </w:pPr>
      <w:r w:rsidRPr="00577502">
        <w:rPr>
          <w:color w:val="000000"/>
          <w:shd w:val="clear" w:color="auto" w:fill="FFFFFF"/>
        </w:rPr>
        <w:t>- opieka pilota podczas trwania całego wyjazdu, pilot z grupą spotyka się na lotnisku w Polsce i kończy opiekę nad grupą po powrocie, na lotnisku w Polsce</w:t>
      </w:r>
      <w:r w:rsidR="00F61248" w:rsidRPr="00577502">
        <w:rPr>
          <w:color w:val="000000"/>
          <w:shd w:val="clear" w:color="auto" w:fill="FFFFFF"/>
        </w:rPr>
        <w:t>;</w:t>
      </w:r>
    </w:p>
    <w:p w14:paraId="421546D4" w14:textId="77777777" w:rsidR="007F59A9" w:rsidRPr="00577502" w:rsidRDefault="00F61248" w:rsidP="00577502">
      <w:pPr>
        <w:pStyle w:val="NormalnyWeb"/>
        <w:shd w:val="clear" w:color="auto" w:fill="FFFFFF"/>
        <w:spacing w:line="276" w:lineRule="auto"/>
        <w:rPr>
          <w:color w:val="000000"/>
          <w:shd w:val="clear" w:color="auto" w:fill="FFFFFF"/>
        </w:rPr>
      </w:pPr>
      <w:r w:rsidRPr="00577502">
        <w:rPr>
          <w:color w:val="000000"/>
          <w:shd w:val="clear" w:color="auto" w:fill="FFFFFF"/>
        </w:rPr>
        <w:t> - dla uczestników naszych wyjazdów zawieramy ubezpieczenie KL na kwotę 100 tyś euro z rozszerzeniem o choroby przewlekłe;</w:t>
      </w:r>
    </w:p>
    <w:p w14:paraId="5888203E" w14:textId="77777777" w:rsidR="000A5D25" w:rsidRPr="00577502" w:rsidRDefault="007F59A9" w:rsidP="000A5D25">
      <w:pPr>
        <w:pStyle w:val="NormalnyWeb"/>
      </w:pPr>
      <w:r w:rsidRPr="00577502">
        <w:rPr>
          <w:b/>
        </w:rPr>
        <w:t>- usługa hotelarska -</w:t>
      </w:r>
      <w:r w:rsidRPr="00577502">
        <w:t xml:space="preserve"> </w:t>
      </w:r>
      <w:r w:rsidR="000A5D25" w:rsidRPr="00577502">
        <w:t>Obiekt zakwaterowania powinien spełniać obowiązujące w Portugalii standardy bezpieczeństwa, higieny oraz wymogi sanitarne, nie niższe niż standardy określone w rozporządzeniu Ministra Gospodarki i Pracy z dnia 19 sierpnia 2004 r. w sprawie obiektów hotelarskich i innych obiektów, w których są świadczone usługi hotelarskie.</w:t>
      </w:r>
    </w:p>
    <w:p w14:paraId="7949C8DB" w14:textId="77777777" w:rsidR="000A5D25" w:rsidRPr="00577502" w:rsidRDefault="000A5D25" w:rsidP="000A5D25">
      <w:pPr>
        <w:pStyle w:val="NormalnyWeb"/>
      </w:pPr>
      <w:r w:rsidRPr="00577502">
        <w:t>Przez obiekt zakwaterowania Zamawiający rozumie jeden budynek wyposażony w liczbę miejsc noclegowych wystarczającą do zakwaterowania wszystkich uczestników.</w:t>
      </w:r>
    </w:p>
    <w:p w14:paraId="1EAB6DB3" w14:textId="77777777" w:rsidR="000A5D25" w:rsidRPr="00577502" w:rsidRDefault="000A5D25" w:rsidP="000A5D25">
      <w:pPr>
        <w:pStyle w:val="NormalnyWeb"/>
      </w:pPr>
      <w:r w:rsidRPr="00577502">
        <w:t xml:space="preserve">Obiekt powinien być zarejestrowany we właściwym rejestrze obiektów turystycznych prowadzonym przez </w:t>
      </w:r>
      <w:proofErr w:type="spellStart"/>
      <w:r w:rsidRPr="00577502">
        <w:rPr>
          <w:rStyle w:val="Pogrubienie"/>
        </w:rPr>
        <w:t>Turismo</w:t>
      </w:r>
      <w:proofErr w:type="spellEnd"/>
      <w:r w:rsidRPr="00577502">
        <w:rPr>
          <w:rStyle w:val="Pogrubienie"/>
        </w:rPr>
        <w:t xml:space="preserve"> de Portugal, I.P.</w:t>
      </w:r>
      <w:r w:rsidRPr="00577502">
        <w:t xml:space="preserve"> lub inną właściwą instytucję publiczną w Portugalii.</w:t>
      </w:r>
    </w:p>
    <w:p w14:paraId="454B0FED" w14:textId="50964553" w:rsidR="007F59A9" w:rsidRPr="00577502" w:rsidRDefault="007F59A9" w:rsidP="007F59A9">
      <w:pPr>
        <w:pStyle w:val="Akapitzlist"/>
        <w:tabs>
          <w:tab w:val="left" w:pos="364"/>
        </w:tabs>
        <w:spacing w:line="276" w:lineRule="auto"/>
        <w:ind w:left="0"/>
        <w:jc w:val="both"/>
        <w:rPr>
          <w:sz w:val="24"/>
          <w:szCs w:val="24"/>
        </w:rPr>
      </w:pPr>
      <w:r w:rsidRPr="00577502">
        <w:rPr>
          <w:sz w:val="24"/>
          <w:szCs w:val="24"/>
        </w:rPr>
        <w:t>Obiekt powinien spełniać niżej wymienione kryteria: </w:t>
      </w:r>
    </w:p>
    <w:p w14:paraId="67131304" w14:textId="1490A4F3" w:rsidR="00C5079D" w:rsidRPr="00577502" w:rsidRDefault="00C5079D" w:rsidP="007F59A9">
      <w:pPr>
        <w:pStyle w:val="Akapitzlist"/>
        <w:tabs>
          <w:tab w:val="left" w:pos="364"/>
        </w:tabs>
        <w:spacing w:line="276" w:lineRule="auto"/>
        <w:ind w:left="284"/>
        <w:jc w:val="both"/>
        <w:rPr>
          <w:color w:val="000000"/>
          <w:sz w:val="24"/>
          <w:szCs w:val="24"/>
          <w:shd w:val="clear" w:color="auto" w:fill="FFFFFF"/>
        </w:rPr>
      </w:pPr>
      <w:r w:rsidRPr="00577502">
        <w:rPr>
          <w:color w:val="000000"/>
          <w:sz w:val="24"/>
          <w:szCs w:val="24"/>
          <w:shd w:val="clear" w:color="auto" w:fill="FFFFFF"/>
        </w:rPr>
        <w:t>- hotel co najmniej 4*, pokoje 1-2 osobowe, z łazienką, 5x nocleg w Lizbonie, 2x nocleg w Porto</w:t>
      </w:r>
    </w:p>
    <w:p w14:paraId="36696C57" w14:textId="7B6D514A" w:rsidR="007F59A9" w:rsidRPr="00577502" w:rsidRDefault="007F59A9" w:rsidP="007F59A9">
      <w:pPr>
        <w:pStyle w:val="Akapitzlist"/>
        <w:tabs>
          <w:tab w:val="left" w:pos="364"/>
        </w:tabs>
        <w:spacing w:line="276" w:lineRule="auto"/>
        <w:ind w:left="284"/>
        <w:jc w:val="both"/>
        <w:rPr>
          <w:sz w:val="24"/>
          <w:szCs w:val="24"/>
        </w:rPr>
      </w:pPr>
      <w:r w:rsidRPr="00577502">
        <w:rPr>
          <w:b/>
          <w:sz w:val="24"/>
          <w:szCs w:val="24"/>
        </w:rPr>
        <w:lastRenderedPageBreak/>
        <w:t>- wyżywienie -</w:t>
      </w:r>
      <w:r w:rsidRPr="00577502">
        <w:rPr>
          <w:sz w:val="24"/>
          <w:szCs w:val="24"/>
        </w:rPr>
        <w:t xml:space="preserve">  </w:t>
      </w:r>
      <w:r w:rsidR="00C5079D" w:rsidRPr="00577502">
        <w:rPr>
          <w:color w:val="000000"/>
          <w:sz w:val="24"/>
          <w:szCs w:val="24"/>
          <w:shd w:val="clear" w:color="auto" w:fill="FFFFFF"/>
        </w:rPr>
        <w:t> śniadanie, obiadokolacja z co najmniej 2 daniami i napojem, wyjazd zaczyna się obiadokolacją dnia 25.04, a kończy śniadaniem (lub śniadaniem prowiantowym) dnia 02.05.2026</w:t>
      </w:r>
      <w:r w:rsidR="00F61248" w:rsidRPr="00577502">
        <w:rPr>
          <w:color w:val="000000"/>
          <w:sz w:val="24"/>
          <w:szCs w:val="24"/>
          <w:shd w:val="clear" w:color="auto" w:fill="FFFFFF"/>
        </w:rPr>
        <w:t>.</w:t>
      </w:r>
      <w:r w:rsidR="00F61248" w:rsidRPr="00577502">
        <w:rPr>
          <w:sz w:val="24"/>
          <w:szCs w:val="24"/>
        </w:rPr>
        <w:t xml:space="preserve"> </w:t>
      </w:r>
      <w:r w:rsidRPr="00577502">
        <w:rPr>
          <w:sz w:val="24"/>
          <w:szCs w:val="24"/>
        </w:rPr>
        <w:t xml:space="preserve">Posiłki muszą być urozmaicone i dostosowane do potrzeb uczestników </w:t>
      </w:r>
      <w:r w:rsidR="00F61248" w:rsidRPr="00577502">
        <w:rPr>
          <w:sz w:val="24"/>
          <w:szCs w:val="24"/>
        </w:rPr>
        <w:t>warsztatów</w:t>
      </w:r>
      <w:r w:rsidRPr="00577502">
        <w:rPr>
          <w:sz w:val="24"/>
          <w:szCs w:val="24"/>
        </w:rPr>
        <w:t xml:space="preserve">. Zamawiający bezwzględnie wymaga specjalnego dostosowania posiłków w przypadku osób mających szczególne wymagania w tym zakresie, wynikające ze stanu zdrowia bądź światopoglądu. O takich osobach Zamawiający poinformuje Wykonawcę w momencie przekazania listy uczestników </w:t>
      </w:r>
      <w:r w:rsidR="00F61248" w:rsidRPr="00577502">
        <w:rPr>
          <w:sz w:val="24"/>
          <w:szCs w:val="24"/>
        </w:rPr>
        <w:t>warsztatów</w:t>
      </w:r>
      <w:r w:rsidRPr="00577502">
        <w:rPr>
          <w:sz w:val="24"/>
          <w:szCs w:val="24"/>
        </w:rPr>
        <w:t xml:space="preserve">. Do posiłków dodatkowo należy zapewnić </w:t>
      </w:r>
      <w:r w:rsidR="00577502">
        <w:rPr>
          <w:sz w:val="24"/>
          <w:szCs w:val="24"/>
        </w:rPr>
        <w:t>sok, wodę.</w:t>
      </w:r>
      <w:r w:rsidRPr="00577502">
        <w:rPr>
          <w:sz w:val="24"/>
          <w:szCs w:val="24"/>
        </w:rPr>
        <w:t xml:space="preserve"> </w:t>
      </w:r>
    </w:p>
    <w:p w14:paraId="056E285D" w14:textId="77777777" w:rsidR="00B962F9" w:rsidRPr="00577502" w:rsidRDefault="00B962F9" w:rsidP="007F59A9">
      <w:pPr>
        <w:pStyle w:val="Akapitzlist"/>
        <w:tabs>
          <w:tab w:val="left" w:pos="364"/>
        </w:tabs>
        <w:spacing w:line="276" w:lineRule="auto"/>
        <w:ind w:left="284"/>
        <w:jc w:val="both"/>
        <w:rPr>
          <w:b/>
          <w:sz w:val="24"/>
          <w:szCs w:val="24"/>
        </w:rPr>
      </w:pPr>
    </w:p>
    <w:p w14:paraId="6E0F3AB2" w14:textId="2E3B203B" w:rsidR="007F59A9" w:rsidRPr="00577502" w:rsidRDefault="007F59A9" w:rsidP="007F59A9">
      <w:pPr>
        <w:pStyle w:val="Akapitzlist"/>
        <w:tabs>
          <w:tab w:val="left" w:pos="364"/>
        </w:tabs>
        <w:spacing w:line="276" w:lineRule="auto"/>
        <w:ind w:left="284"/>
        <w:jc w:val="both"/>
        <w:rPr>
          <w:b/>
          <w:sz w:val="24"/>
          <w:szCs w:val="24"/>
        </w:rPr>
      </w:pPr>
      <w:r w:rsidRPr="00577502">
        <w:rPr>
          <w:b/>
          <w:sz w:val="24"/>
          <w:szCs w:val="24"/>
        </w:rPr>
        <w:t xml:space="preserve">- program zajęć </w:t>
      </w:r>
      <w:r w:rsidR="00577502">
        <w:rPr>
          <w:b/>
          <w:sz w:val="24"/>
          <w:szCs w:val="24"/>
        </w:rPr>
        <w:t>szkolenia metodycznego</w:t>
      </w:r>
    </w:p>
    <w:p w14:paraId="25946033" w14:textId="3D6F4890" w:rsidR="00C605CD" w:rsidRPr="00577502" w:rsidRDefault="00B962F9" w:rsidP="00B962F9">
      <w:p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 - kurs odbywał się będzie wg wytycznych po 5 godzin dziennie w dniach </w:t>
      </w:r>
      <w:r w:rsidR="00577502">
        <w:rPr>
          <w:color w:val="000000"/>
          <w:sz w:val="24"/>
          <w:szCs w:val="24"/>
        </w:rPr>
        <w:t>27-30.</w:t>
      </w:r>
      <w:r w:rsidRPr="00577502">
        <w:rPr>
          <w:color w:val="000000"/>
          <w:sz w:val="24"/>
          <w:szCs w:val="24"/>
        </w:rPr>
        <w:t>04.2026</w:t>
      </w:r>
    </w:p>
    <w:p w14:paraId="3CF021CE" w14:textId="77777777" w:rsidR="00C605CD" w:rsidRPr="00577502" w:rsidRDefault="00C605CD" w:rsidP="00C605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Zapoznanie się z systemem edukacji w Portugalii.</w:t>
      </w:r>
    </w:p>
    <w:p w14:paraId="634DC0FD" w14:textId="77777777" w:rsidR="00C605CD" w:rsidRPr="00577502" w:rsidRDefault="00C605CD" w:rsidP="00C605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Zapoznanie się ze specyfiką pracy z uczniami z orzeczeniami, pomoc psychologiczna - dydaktyczna.</w:t>
      </w:r>
    </w:p>
    <w:p w14:paraId="38F18BFE" w14:textId="77777777" w:rsidR="00C605CD" w:rsidRPr="00577502" w:rsidRDefault="00C605CD" w:rsidP="00C605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Zapoznanie z infrastrukturą szkoły.</w:t>
      </w:r>
    </w:p>
    <w:p w14:paraId="457A2D0A" w14:textId="77777777" w:rsidR="00C605CD" w:rsidRPr="00577502" w:rsidRDefault="00C605CD" w:rsidP="00C605CD">
      <w:p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 - organizator wyjazdu zapewni program wraz z biletami wstępów:</w:t>
      </w:r>
    </w:p>
    <w:p w14:paraId="7B1EA4D5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Warsztaty malowania i zdobienia </w:t>
      </w:r>
      <w:proofErr w:type="spellStart"/>
      <w:r w:rsidRPr="00577502">
        <w:rPr>
          <w:color w:val="000000"/>
          <w:sz w:val="24"/>
          <w:szCs w:val="24"/>
        </w:rPr>
        <w:t>Azulejo</w:t>
      </w:r>
      <w:proofErr w:type="spellEnd"/>
      <w:r w:rsidRPr="00577502">
        <w:rPr>
          <w:color w:val="000000"/>
          <w:sz w:val="24"/>
          <w:szCs w:val="24"/>
        </w:rPr>
        <w:t>.</w:t>
      </w:r>
    </w:p>
    <w:p w14:paraId="61A6752A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Udział w wieczorze </w:t>
      </w:r>
      <w:proofErr w:type="spellStart"/>
      <w:r w:rsidRPr="00577502">
        <w:rPr>
          <w:color w:val="000000"/>
          <w:sz w:val="24"/>
          <w:szCs w:val="24"/>
        </w:rPr>
        <w:t>Fado</w:t>
      </w:r>
      <w:proofErr w:type="spellEnd"/>
      <w:r w:rsidRPr="00577502">
        <w:rPr>
          <w:color w:val="000000"/>
          <w:sz w:val="24"/>
          <w:szCs w:val="24"/>
        </w:rPr>
        <w:t xml:space="preserve"> połączony z obiadokolacją.</w:t>
      </w:r>
    </w:p>
    <w:p w14:paraId="49E9BAC7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Jedna wycieczka po Lizbonie z licencjonowanym przewodnikiem, dzielnica: </w:t>
      </w:r>
      <w:proofErr w:type="spellStart"/>
      <w:r w:rsidRPr="00577502">
        <w:rPr>
          <w:color w:val="000000"/>
          <w:sz w:val="24"/>
          <w:szCs w:val="24"/>
        </w:rPr>
        <w:t>Alfama</w:t>
      </w:r>
      <w:proofErr w:type="spellEnd"/>
      <w:r w:rsidRPr="00577502">
        <w:rPr>
          <w:color w:val="000000"/>
          <w:sz w:val="24"/>
          <w:szCs w:val="24"/>
        </w:rPr>
        <w:t xml:space="preserve"> i </w:t>
      </w:r>
      <w:proofErr w:type="spellStart"/>
      <w:r w:rsidRPr="00577502">
        <w:rPr>
          <w:color w:val="000000"/>
          <w:sz w:val="24"/>
          <w:szCs w:val="24"/>
        </w:rPr>
        <w:t>Chiado</w:t>
      </w:r>
      <w:proofErr w:type="spellEnd"/>
      <w:r w:rsidRPr="00577502">
        <w:rPr>
          <w:color w:val="000000"/>
          <w:sz w:val="24"/>
          <w:szCs w:val="24"/>
        </w:rPr>
        <w:t>.</w:t>
      </w:r>
    </w:p>
    <w:p w14:paraId="26AF3B10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Jedna całodniowa wycieczka do Porto z rejsem po rzece </w:t>
      </w:r>
      <w:proofErr w:type="spellStart"/>
      <w:r w:rsidRPr="00577502">
        <w:rPr>
          <w:color w:val="000000"/>
          <w:sz w:val="24"/>
          <w:szCs w:val="24"/>
        </w:rPr>
        <w:t>Douro</w:t>
      </w:r>
      <w:proofErr w:type="spellEnd"/>
      <w:r w:rsidRPr="00577502">
        <w:rPr>
          <w:color w:val="000000"/>
          <w:sz w:val="24"/>
          <w:szCs w:val="24"/>
        </w:rPr>
        <w:t>.</w:t>
      </w:r>
    </w:p>
    <w:p w14:paraId="2B799554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Jedna wycieczka po Lizbonie z licencjonowanym przewodnikiem, dzielnica: Belem z zwiedzaniem Klasztoru </w:t>
      </w:r>
      <w:proofErr w:type="spellStart"/>
      <w:r w:rsidRPr="00577502">
        <w:rPr>
          <w:color w:val="000000"/>
          <w:sz w:val="24"/>
          <w:szCs w:val="24"/>
        </w:rPr>
        <w:t>Hieronimitó</w:t>
      </w:r>
      <w:proofErr w:type="spellEnd"/>
      <w:r w:rsidRPr="00577502">
        <w:rPr>
          <w:color w:val="000000"/>
          <w:sz w:val="24"/>
          <w:szCs w:val="24"/>
        </w:rPr>
        <w:t xml:space="preserve"> (wstęp), rejs statkiem.</w:t>
      </w:r>
    </w:p>
    <w:p w14:paraId="72627A0D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 xml:space="preserve">Wycieczka całodniowa z przewodnikiem lokalnym do </w:t>
      </w:r>
      <w:proofErr w:type="spellStart"/>
      <w:r w:rsidRPr="00577502">
        <w:rPr>
          <w:color w:val="000000"/>
          <w:sz w:val="24"/>
          <w:szCs w:val="24"/>
        </w:rPr>
        <w:t>Sintry</w:t>
      </w:r>
      <w:proofErr w:type="spellEnd"/>
      <w:r w:rsidRPr="00577502">
        <w:rPr>
          <w:color w:val="000000"/>
          <w:sz w:val="24"/>
          <w:szCs w:val="24"/>
        </w:rPr>
        <w:t xml:space="preserve"> ze wstępem do </w:t>
      </w:r>
      <w:proofErr w:type="spellStart"/>
      <w:r w:rsidRPr="00577502">
        <w:rPr>
          <w:color w:val="000000"/>
          <w:sz w:val="24"/>
          <w:szCs w:val="24"/>
        </w:rPr>
        <w:t>Quinta</w:t>
      </w:r>
      <w:proofErr w:type="spellEnd"/>
      <w:r w:rsidRPr="00577502">
        <w:rPr>
          <w:color w:val="000000"/>
          <w:sz w:val="24"/>
          <w:szCs w:val="24"/>
        </w:rPr>
        <w:t xml:space="preserve"> da </w:t>
      </w:r>
      <w:proofErr w:type="spellStart"/>
      <w:r w:rsidRPr="00577502">
        <w:rPr>
          <w:color w:val="000000"/>
          <w:sz w:val="24"/>
          <w:szCs w:val="24"/>
        </w:rPr>
        <w:t>Regaleira</w:t>
      </w:r>
      <w:proofErr w:type="spellEnd"/>
      <w:r w:rsidRPr="00577502">
        <w:rPr>
          <w:color w:val="000000"/>
          <w:sz w:val="24"/>
          <w:szCs w:val="24"/>
        </w:rPr>
        <w:t xml:space="preserve"> (wstęp) + </w:t>
      </w:r>
      <w:proofErr w:type="spellStart"/>
      <w:r w:rsidRPr="00577502">
        <w:rPr>
          <w:color w:val="000000"/>
          <w:sz w:val="24"/>
          <w:szCs w:val="24"/>
        </w:rPr>
        <w:t>Cabo</w:t>
      </w:r>
      <w:proofErr w:type="spellEnd"/>
      <w:r w:rsidRPr="00577502">
        <w:rPr>
          <w:color w:val="000000"/>
          <w:sz w:val="24"/>
          <w:szCs w:val="24"/>
        </w:rPr>
        <w:t xml:space="preserve"> Da </w:t>
      </w:r>
      <w:proofErr w:type="spellStart"/>
      <w:r w:rsidRPr="00577502">
        <w:rPr>
          <w:color w:val="000000"/>
          <w:sz w:val="24"/>
          <w:szCs w:val="24"/>
        </w:rPr>
        <w:t>Roca</w:t>
      </w:r>
      <w:proofErr w:type="spellEnd"/>
      <w:r w:rsidRPr="00577502">
        <w:rPr>
          <w:color w:val="000000"/>
          <w:sz w:val="24"/>
          <w:szCs w:val="24"/>
        </w:rPr>
        <w:t>.  </w:t>
      </w:r>
    </w:p>
    <w:p w14:paraId="46F129F3" w14:textId="77777777" w:rsidR="00C605CD" w:rsidRPr="00577502" w:rsidRDefault="00C605CD" w:rsidP="00C605C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Zwiedzanie winiarni w Porto.</w:t>
      </w:r>
    </w:p>
    <w:p w14:paraId="3490E204" w14:textId="5438C726" w:rsidR="00B962F9" w:rsidRPr="00577502" w:rsidRDefault="00C605CD" w:rsidP="007F59A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577502">
        <w:rPr>
          <w:color w:val="000000"/>
          <w:sz w:val="24"/>
          <w:szCs w:val="24"/>
        </w:rPr>
        <w:t>Przejazd autokarem Hop-On Hop-Off Bus Tour z otwartym dachem, podczas której będziemy mogli zobaczyć najważniejsze atrakcje Porto, pobyt na plaży. </w:t>
      </w:r>
    </w:p>
    <w:p w14:paraId="353B9370" w14:textId="77777777" w:rsidR="00B962F9" w:rsidRPr="00577502" w:rsidRDefault="00B962F9" w:rsidP="007F59A9">
      <w:pPr>
        <w:rPr>
          <w:sz w:val="24"/>
          <w:szCs w:val="24"/>
        </w:rPr>
      </w:pPr>
    </w:p>
    <w:p w14:paraId="4993FD50" w14:textId="6FDEB1C3" w:rsidR="00045289" w:rsidRPr="00577502" w:rsidRDefault="007F59A9" w:rsidP="007F59A9">
      <w:pPr>
        <w:rPr>
          <w:sz w:val="24"/>
          <w:szCs w:val="24"/>
        </w:rPr>
      </w:pPr>
      <w:r w:rsidRPr="00577502">
        <w:rPr>
          <w:sz w:val="24"/>
          <w:szCs w:val="24"/>
        </w:rPr>
        <w:t>Szczegółowy plan –ma charakter orientacyjny. Ostateczny plan wyjazdu zostanie ustalony z Zamawiającym i szkołą bezpośrednio przed realizowanym wyjazdem i będzie dostosowany do potrzeb grupy docelowej.</w:t>
      </w:r>
    </w:p>
    <w:p w14:paraId="4D69C6CB" w14:textId="77777777" w:rsidR="00B962F9" w:rsidRPr="00577502" w:rsidRDefault="00B962F9" w:rsidP="007F59A9">
      <w:pPr>
        <w:rPr>
          <w:sz w:val="24"/>
          <w:szCs w:val="24"/>
        </w:rPr>
      </w:pPr>
    </w:p>
    <w:p w14:paraId="3A38CE26" w14:textId="40ED7985" w:rsidR="00B962F9" w:rsidRPr="00577502" w:rsidRDefault="00B962F9" w:rsidP="00577502">
      <w:pPr>
        <w:pStyle w:val="NormalnyWeb"/>
        <w:shd w:val="clear" w:color="auto" w:fill="FFFFFF"/>
        <w:rPr>
          <w:color w:val="000000"/>
        </w:rPr>
      </w:pPr>
    </w:p>
    <w:sectPr w:rsidR="00B962F9" w:rsidRPr="00577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F8BB2D" w16cid:durableId="1EF8BB2D"/>
  <w16cid:commentId w16cid:paraId="2F42B486" w16cid:durableId="2F42B4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C44E8"/>
    <w:multiLevelType w:val="multilevel"/>
    <w:tmpl w:val="8B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0A1BB1"/>
    <w:multiLevelType w:val="hybridMultilevel"/>
    <w:tmpl w:val="97182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21D2C"/>
    <w:multiLevelType w:val="multilevel"/>
    <w:tmpl w:val="A162A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9E5A23"/>
    <w:multiLevelType w:val="multilevel"/>
    <w:tmpl w:val="983CD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7E"/>
    <w:rsid w:val="00045289"/>
    <w:rsid w:val="000A5D25"/>
    <w:rsid w:val="001E1D1F"/>
    <w:rsid w:val="004813D9"/>
    <w:rsid w:val="00577502"/>
    <w:rsid w:val="007F59A9"/>
    <w:rsid w:val="00943B36"/>
    <w:rsid w:val="009E047E"/>
    <w:rsid w:val="00B71DEE"/>
    <w:rsid w:val="00B962F9"/>
    <w:rsid w:val="00C5079D"/>
    <w:rsid w:val="00C605CD"/>
    <w:rsid w:val="00D568DA"/>
    <w:rsid w:val="00F6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8CFB"/>
  <w15:chartTrackingRefBased/>
  <w15:docId w15:val="{04956722-FC63-4CF3-8917-685D4687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sid w:val="007F59A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F59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7F59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F59A9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2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12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12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2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24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D56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Podraza</dc:creator>
  <cp:keywords/>
  <dc:description/>
  <cp:lastModifiedBy>Mirosław Podraza</cp:lastModifiedBy>
  <cp:revision>12</cp:revision>
  <dcterms:created xsi:type="dcterms:W3CDTF">2025-12-29T10:36:00Z</dcterms:created>
  <dcterms:modified xsi:type="dcterms:W3CDTF">2026-01-30T12:28:00Z</dcterms:modified>
</cp:coreProperties>
</file>